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4D8" w14:textId="77777777" w:rsidR="00DB49FE" w:rsidRPr="009D3F7A" w:rsidRDefault="00DB49FE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06103874"/>
      <w:r w:rsidRPr="009D3F7A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14:paraId="19AE5E85" w14:textId="1EF9EA2D" w:rsidR="00DB49FE" w:rsidRPr="009D3F7A" w:rsidRDefault="00DB49FE" w:rsidP="00DB49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AA57BE">
        <w:rPr>
          <w:rFonts w:ascii="PT Astra Serif" w:hAnsi="PT Astra Serif" w:cs="Times New Roman"/>
          <w:b/>
          <w:sz w:val="28"/>
          <w:szCs w:val="28"/>
        </w:rPr>
        <w:t>вебинара</w:t>
      </w:r>
      <w:r w:rsidR="00AA63BF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5373" w:rsidRPr="009D3F7A">
        <w:rPr>
          <w:rFonts w:ascii="PT Astra Serif" w:hAnsi="PT Astra Serif" w:cs="Times New Roman"/>
          <w:b/>
          <w:sz w:val="28"/>
          <w:szCs w:val="28"/>
        </w:rPr>
        <w:t>«</w:t>
      </w:r>
      <w:bookmarkStart w:id="1" w:name="_Hlk106093555"/>
      <w:bookmarkStart w:id="2" w:name="_Hlk106100326"/>
      <w:r w:rsidR="007D1DA0">
        <w:rPr>
          <w:rFonts w:ascii="PT Astra Serif" w:hAnsi="PT Astra Serif" w:cs="Times New Roman"/>
          <w:b/>
          <w:sz w:val="28"/>
          <w:szCs w:val="28"/>
        </w:rPr>
        <w:t xml:space="preserve">Организационно-методические условия </w:t>
      </w:r>
      <w:r w:rsidR="00370A92">
        <w:rPr>
          <w:rFonts w:ascii="PT Astra Serif" w:hAnsi="PT Astra Serif" w:cs="Times New Roman"/>
          <w:b/>
          <w:sz w:val="28"/>
          <w:szCs w:val="28"/>
        </w:rPr>
        <w:t xml:space="preserve">участия </w:t>
      </w:r>
      <w:r w:rsidR="007D1DA0">
        <w:rPr>
          <w:rFonts w:ascii="PT Astra Serif" w:hAnsi="PT Astra Serif" w:cs="Times New Roman"/>
          <w:b/>
          <w:sz w:val="28"/>
          <w:szCs w:val="28"/>
        </w:rPr>
        <w:t>в областном конкурсе среди руководителей и педагогических работников сферы дополнительного образования «Признание</w:t>
      </w:r>
      <w:r w:rsidR="00A26912" w:rsidRPr="009D3F7A">
        <w:rPr>
          <w:rFonts w:ascii="PT Astra Serif" w:hAnsi="PT Astra Serif" w:cs="Times New Roman"/>
          <w:b/>
          <w:sz w:val="28"/>
          <w:szCs w:val="28"/>
        </w:rPr>
        <w:t>»</w:t>
      </w:r>
      <w:r w:rsidR="006C2746" w:rsidRPr="009D3F7A">
        <w:rPr>
          <w:rFonts w:ascii="PT Astra Serif" w:hAnsi="PT Astra Serif" w:cs="Times New Roman"/>
          <w:b/>
          <w:sz w:val="28"/>
          <w:szCs w:val="28"/>
        </w:rPr>
        <w:t>.</w:t>
      </w:r>
      <w:bookmarkEnd w:id="1"/>
    </w:p>
    <w:bookmarkEnd w:id="2"/>
    <w:p w14:paraId="516CD768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C41736" w14:textId="21ADEE1E" w:rsidR="00DB49FE" w:rsidRPr="009D3F7A" w:rsidRDefault="00092989" w:rsidP="009C7A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AA57BE">
        <w:rPr>
          <w:rFonts w:ascii="PT Astra Serif" w:hAnsi="PT Astra Serif" w:cs="Times New Roman"/>
          <w:b/>
          <w:sz w:val="28"/>
          <w:szCs w:val="28"/>
        </w:rPr>
        <w:t>3</w:t>
      </w:r>
      <w:r w:rsidR="009C7A3E" w:rsidRPr="009D3F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b/>
          <w:sz w:val="28"/>
          <w:szCs w:val="28"/>
        </w:rPr>
        <w:t>октября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148B1" w:rsidRPr="009D3F7A">
        <w:rPr>
          <w:rFonts w:ascii="PT Astra Serif" w:hAnsi="PT Astra Serif" w:cs="Times New Roman"/>
          <w:b/>
          <w:sz w:val="28"/>
          <w:szCs w:val="28"/>
        </w:rPr>
        <w:t>2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ab/>
      </w:r>
      <w:r w:rsidRPr="009D3F7A">
        <w:rPr>
          <w:rFonts w:ascii="PT Astra Serif" w:hAnsi="PT Astra Serif" w:cs="Times New Roman"/>
          <w:b/>
          <w:sz w:val="28"/>
          <w:szCs w:val="28"/>
        </w:rPr>
        <w:tab/>
      </w:r>
      <w:r w:rsidR="00CD0D63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1</w:t>
      </w:r>
      <w:r w:rsidR="00AA57BE">
        <w:rPr>
          <w:rFonts w:ascii="PT Astra Serif" w:hAnsi="PT Astra Serif" w:cs="Times New Roman"/>
          <w:b/>
          <w:sz w:val="28"/>
          <w:szCs w:val="28"/>
        </w:rPr>
        <w:t>1</w:t>
      </w:r>
      <w:r w:rsidR="00DB49FE" w:rsidRPr="009D3F7A">
        <w:rPr>
          <w:rFonts w:ascii="PT Astra Serif" w:hAnsi="PT Astra Serif" w:cs="Times New Roman"/>
          <w:b/>
          <w:sz w:val="28"/>
          <w:szCs w:val="28"/>
        </w:rPr>
        <w:t>.00-1</w:t>
      </w:r>
      <w:r w:rsidR="004E2854">
        <w:rPr>
          <w:rFonts w:ascii="PT Astra Serif" w:hAnsi="PT Astra Serif" w:cs="Times New Roman"/>
          <w:b/>
          <w:sz w:val="28"/>
          <w:szCs w:val="28"/>
        </w:rPr>
        <w:t>3.00</w:t>
      </w:r>
    </w:p>
    <w:p w14:paraId="46BB500D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9EFE5E" w14:textId="37548E05" w:rsidR="008D5EF3" w:rsidRPr="009D3F7A" w:rsidRDefault="00DB49FE" w:rsidP="008D5EF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Место проведения</w:t>
      </w:r>
      <w:r w:rsidRPr="009D3F7A">
        <w:rPr>
          <w:rFonts w:ascii="PT Astra Serif" w:hAnsi="PT Astra Serif" w:cs="Times New Roman"/>
          <w:sz w:val="28"/>
          <w:szCs w:val="28"/>
        </w:rPr>
        <w:t>: ОГБН ОО «Дворец творчества детей и молодёжи»</w:t>
      </w:r>
      <w:r w:rsidR="00092989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площадка 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webinar</w:t>
      </w:r>
      <w:r w:rsidR="008D5EF3" w:rsidRPr="009D3F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8D5EF3" w:rsidRPr="009D3F7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8D5EF3" w:rsidRPr="009D3F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1AFAEFF8" w14:textId="53912248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A4F2B9F" w14:textId="4C257505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D3F7A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9D3F7A">
        <w:rPr>
          <w:rFonts w:ascii="PT Astra Serif" w:hAnsi="PT Astra Serif" w:cs="Times New Roman"/>
          <w:sz w:val="28"/>
          <w:szCs w:val="28"/>
        </w:rPr>
        <w:t xml:space="preserve">: </w:t>
      </w:r>
      <w:r w:rsidR="00852657">
        <w:rPr>
          <w:rFonts w:ascii="PT Astra Serif" w:hAnsi="PT Astra Serif" w:cs="Times New Roman"/>
          <w:sz w:val="28"/>
          <w:szCs w:val="28"/>
        </w:rPr>
        <w:t>60</w:t>
      </w:r>
      <w:r w:rsidRPr="009D3F7A">
        <w:rPr>
          <w:rFonts w:ascii="PT Astra Serif" w:hAnsi="PT Astra Serif" w:cs="Times New Roman"/>
          <w:sz w:val="28"/>
          <w:szCs w:val="28"/>
        </w:rPr>
        <w:t xml:space="preserve"> чел.</w:t>
      </w:r>
      <w:r w:rsidR="004D675C" w:rsidRPr="009D3F7A">
        <w:rPr>
          <w:rFonts w:ascii="PT Astra Serif" w:hAnsi="PT Astra Serif" w:cs="Times New Roman"/>
          <w:sz w:val="28"/>
          <w:szCs w:val="28"/>
        </w:rPr>
        <w:t>,</w:t>
      </w:r>
      <w:r w:rsidR="00E5172C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7D1DA0">
        <w:rPr>
          <w:rFonts w:ascii="PT Astra Serif" w:hAnsi="PT Astra Serif" w:cs="Times New Roman"/>
          <w:sz w:val="28"/>
          <w:szCs w:val="28"/>
        </w:rPr>
        <w:t>руководители (</w:t>
      </w:r>
      <w:r w:rsidR="00E5172C" w:rsidRPr="009D3F7A">
        <w:rPr>
          <w:rFonts w:ascii="PT Astra Serif" w:hAnsi="PT Astra Serif" w:cs="Times New Roman"/>
          <w:sz w:val="28"/>
          <w:szCs w:val="28"/>
        </w:rPr>
        <w:t>заместители рук</w:t>
      </w:r>
      <w:r w:rsidR="009B027D" w:rsidRPr="009D3F7A">
        <w:rPr>
          <w:rFonts w:ascii="PT Astra Serif" w:hAnsi="PT Astra Serif" w:cs="Times New Roman"/>
          <w:sz w:val="28"/>
          <w:szCs w:val="28"/>
        </w:rPr>
        <w:t>оводителя</w:t>
      </w:r>
      <w:r w:rsidR="007D1DA0">
        <w:rPr>
          <w:rFonts w:ascii="PT Astra Serif" w:hAnsi="PT Astra Serif" w:cs="Times New Roman"/>
          <w:sz w:val="28"/>
          <w:szCs w:val="28"/>
        </w:rPr>
        <w:t>)</w:t>
      </w:r>
      <w:r w:rsidR="009B027D" w:rsidRPr="009D3F7A">
        <w:rPr>
          <w:rFonts w:ascii="PT Astra Serif" w:hAnsi="PT Astra Serif" w:cs="Times New Roman"/>
          <w:sz w:val="28"/>
          <w:szCs w:val="28"/>
        </w:rPr>
        <w:t>,</w:t>
      </w:r>
      <w:r w:rsidR="004D675C" w:rsidRPr="009D3F7A">
        <w:rPr>
          <w:rFonts w:ascii="PT Astra Serif" w:hAnsi="PT Astra Serif" w:cs="Times New Roman"/>
          <w:sz w:val="28"/>
          <w:szCs w:val="28"/>
        </w:rPr>
        <w:t xml:space="preserve"> </w:t>
      </w:r>
      <w:r w:rsidR="00E5172C" w:rsidRPr="009D3F7A">
        <w:rPr>
          <w:rFonts w:ascii="PT Astra Serif" w:hAnsi="PT Astra Serif" w:cs="Times New Roman"/>
          <w:color w:val="000000"/>
          <w:sz w:val="28"/>
          <w:szCs w:val="28"/>
        </w:rPr>
        <w:t>методисты образовательных организаций, реализующих дополнительные общеразвивающие программы, педагоги дополнительного образования.</w:t>
      </w:r>
    </w:p>
    <w:p w14:paraId="4AE99716" w14:textId="77777777" w:rsidR="00DB49FE" w:rsidRPr="009D3F7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971"/>
      </w:tblGrid>
      <w:tr w:rsidR="00DB49FE" w:rsidRPr="009D3F7A" w14:paraId="099DE862" w14:textId="77777777" w:rsidTr="009D3F7A">
        <w:tc>
          <w:tcPr>
            <w:tcW w:w="1810" w:type="dxa"/>
            <w:shd w:val="clear" w:color="auto" w:fill="auto"/>
          </w:tcPr>
          <w:p w14:paraId="7E55FA4F" w14:textId="2D9350F2" w:rsidR="00DB49FE" w:rsidRPr="009D3F7A" w:rsidRDefault="00DB49FE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AA63BF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12A1E0A8" w14:textId="08E9842F" w:rsidR="008D5EF3" w:rsidRPr="009D3F7A" w:rsidRDefault="00AA57BE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Порядок проведения областного конкурса среди руководителей и педагогических работников сферы дополнительного образования «Признание». Требования к представлению конкурсных материалов заочного этапа, критерии их оценки. </w:t>
            </w:r>
          </w:p>
          <w:p w14:paraId="6BE40B4F" w14:textId="77777777" w:rsidR="008D5EF3" w:rsidRPr="009D3F7A" w:rsidRDefault="008D5EF3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24A51539" w14:textId="77777777" w:rsidR="008D5EF3" w:rsidRPr="009D3F7A" w:rsidRDefault="008D5EF3" w:rsidP="008D5EF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425A4F3" w14:textId="77777777" w:rsidR="008B6F48" w:rsidRDefault="00AA63BF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>Гриценко Вероника Валерьевна</w:t>
            </w:r>
            <w:r w:rsidR="008D5EF3" w:rsidRPr="009D3F7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, </w:t>
            </w:r>
            <w:r w:rsidR="008D5EF3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заместитель </w:t>
            </w:r>
            <w:r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руководителя, начальник отдела организационного и методического сопровождения образовательных программ Регионального модельного центра 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дополнительного образования Ульяновской области </w:t>
            </w:r>
            <w:r w:rsidR="0099593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ОГБН ОО «Дворец творчества детей и молодежи»</w:t>
            </w:r>
            <w:r w:rsidR="008B6F48" w:rsidRPr="009D3F7A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0B2445FE" w14:textId="051FE876" w:rsidR="00AA57BE" w:rsidRPr="009D3F7A" w:rsidRDefault="00AA57BE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732620" w:rsidRPr="009D3F7A" w14:paraId="60EB8BF6" w14:textId="77777777" w:rsidTr="009D3F7A">
        <w:tc>
          <w:tcPr>
            <w:tcW w:w="1810" w:type="dxa"/>
            <w:shd w:val="clear" w:color="auto" w:fill="auto"/>
          </w:tcPr>
          <w:p w14:paraId="2D6C46FF" w14:textId="68018A20" w:rsidR="00732620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0-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7971" w:type="dxa"/>
            <w:shd w:val="clear" w:color="auto" w:fill="auto"/>
          </w:tcPr>
          <w:p w14:paraId="5FCA1FB7" w14:textId="0180B075" w:rsidR="00C15FDB" w:rsidRDefault="007069B7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Конкурсные задания очного этапа и к</w:t>
            </w:r>
            <w:r w:rsidR="00AA57BE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ритерии</w:t>
            </w: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их</w:t>
            </w:r>
            <w:r w:rsidR="00AA57BE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оценки в номинации «Управленческий апгрейд».</w:t>
            </w:r>
          </w:p>
          <w:p w14:paraId="07EC8454" w14:textId="77777777" w:rsidR="00AA57BE" w:rsidRDefault="00AA57BE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5CCA9B3A" w14:textId="77777777" w:rsidR="00AA57BE" w:rsidRPr="009D3F7A" w:rsidRDefault="00AA57BE" w:rsidP="00AA57BE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3B1D569" w14:textId="7B4DFB03" w:rsidR="00AA57BE" w:rsidRPr="00F724DA" w:rsidRDefault="00AA57BE" w:rsidP="00AA57B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</w:pPr>
            <w:r w:rsidRPr="00F724DA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Антипова Ирина Владимировна, </w:t>
            </w:r>
            <w:r w:rsidRPr="00F724DA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>руководител</w:t>
            </w:r>
            <w:r w:rsidR="007069B7" w:rsidRPr="00F724DA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ь </w:t>
            </w:r>
            <w:r w:rsidRPr="00F724DA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>Регионального модельного центра дополнительного образования Ульяновской области ОГБН ОО «Дворец творчества детей и молодежи».</w:t>
            </w:r>
          </w:p>
          <w:p w14:paraId="2DEC6500" w14:textId="682FAC29" w:rsidR="00AA57BE" w:rsidRPr="009D3F7A" w:rsidRDefault="00AA57BE" w:rsidP="007F4AD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7961D1" w:rsidRPr="009D3F7A" w14:paraId="70AB3B2B" w14:textId="77777777" w:rsidTr="009D3F7A">
        <w:tc>
          <w:tcPr>
            <w:tcW w:w="1810" w:type="dxa"/>
            <w:shd w:val="clear" w:color="auto" w:fill="auto"/>
          </w:tcPr>
          <w:p w14:paraId="0289D314" w14:textId="1C3B80B7" w:rsidR="007961D1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7971" w:type="dxa"/>
            <w:shd w:val="clear" w:color="auto" w:fill="auto"/>
          </w:tcPr>
          <w:p w14:paraId="48EB9A90" w14:textId="40FE2084" w:rsidR="00AA57BE" w:rsidRDefault="007069B7" w:rsidP="00AA57B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Конкурсные задания очного этапа и критерии их оценки в номинации «Инновационный прорыв</w:t>
            </w:r>
            <w:r w:rsidR="00AA57BE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».</w:t>
            </w:r>
          </w:p>
          <w:p w14:paraId="11955C1C" w14:textId="77777777" w:rsidR="00AA57BE" w:rsidRDefault="00AA57BE" w:rsidP="00AA57B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613586E1" w14:textId="29FB50D3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D835530" w14:textId="00E587E0" w:rsidR="00590386" w:rsidRDefault="00CC7109" w:rsidP="00DB49F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Агаджанова</w:t>
            </w:r>
            <w:proofErr w:type="spellEnd"/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 Эмилия </w:t>
            </w:r>
            <w:proofErr w:type="spellStart"/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Рафаэловна</w:t>
            </w:r>
            <w:proofErr w:type="spellEnd"/>
            <w:r w:rsidR="00D3330A"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заместитель директора по научно-методической работе МБУ ДО «Центр детского творчества № 2»</w:t>
            </w:r>
          </w:p>
          <w:p w14:paraId="7C735C5C" w14:textId="0BA03E51" w:rsidR="007069B7" w:rsidRPr="009D3F7A" w:rsidRDefault="007069B7" w:rsidP="00DB49FE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DB49FE" w:rsidRPr="009D3F7A" w14:paraId="1FDF643F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09E8B98B" w14:textId="09AC9C9B" w:rsidR="00DB49FE" w:rsidRPr="009D3F7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7971" w:type="dxa"/>
            <w:shd w:val="clear" w:color="auto" w:fill="auto"/>
          </w:tcPr>
          <w:p w14:paraId="30439D3F" w14:textId="3E3396E7" w:rsidR="00D3330A" w:rsidRDefault="001B0057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Конкурсные задания очного этапа критерии их оценки в номинации «Педагогический взлет»</w:t>
            </w:r>
            <w:r w:rsidR="00D3330A"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.</w:t>
            </w:r>
          </w:p>
          <w:p w14:paraId="7D398374" w14:textId="2274E14B" w:rsidR="001B0057" w:rsidRDefault="001B0057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</w:pPr>
          </w:p>
          <w:p w14:paraId="31E13367" w14:textId="77777777" w:rsidR="00D3330A" w:rsidRPr="009D3F7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lastRenderedPageBreak/>
              <w:t>Докладчик: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B64AA20" w14:textId="3D74CE92" w:rsidR="00DB49FE" w:rsidRPr="009D3F7A" w:rsidRDefault="001B0057" w:rsidP="008B6F4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Костева Ирина Алексеевна</w:t>
            </w:r>
            <w:r w:rsidR="00D3330A" w:rsidRPr="009D3F7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, </w:t>
            </w:r>
            <w:r w:rsidRPr="001B005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старший преподаватель</w:t>
            </w: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 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кафедры мен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е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д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ж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мента и образоват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е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льных технол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о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гий ФГБОУ ВО «Ульяновски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й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государственный педагогиче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с</w:t>
            </w:r>
            <w:r w:rsidRPr="007069B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кий университет»</w:t>
            </w:r>
            <w:r w:rsidRPr="007069B7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</w:tr>
      <w:tr w:rsidR="00DB49FE" w:rsidRPr="009D3F7A" w14:paraId="7EB0B6D1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6FE64487" w14:textId="6014DCAB" w:rsidR="00DB49FE" w:rsidRPr="009D3F7A" w:rsidRDefault="00F82240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-1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D3F7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E285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7F4AD8" w:rsidRPr="009D3F7A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063EAEF8" w14:textId="62A012E7" w:rsidR="00112E25" w:rsidRDefault="00DD7B7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Презентация л</w:t>
            </w:r>
            <w:r w:rsidR="00112E25">
              <w:rPr>
                <w:rFonts w:ascii="PT Astra Serif" w:hAnsi="PT Astra Serif" w:cs="Times New Roman"/>
                <w:bCs/>
                <w:sz w:val="28"/>
                <w:szCs w:val="28"/>
              </w:rPr>
              <w:t>учши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х</w:t>
            </w:r>
            <w:r w:rsidR="00112E2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управленчески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х</w:t>
            </w:r>
            <w:r w:rsidR="00112E25">
              <w:rPr>
                <w:rFonts w:ascii="PT Astra Serif" w:hAnsi="PT Astra Serif" w:cs="Times New Roman"/>
                <w:bCs/>
                <w:sz w:val="28"/>
                <w:szCs w:val="28"/>
              </w:rPr>
              <w:t>, методически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х</w:t>
            </w:r>
            <w:r w:rsidR="00112E2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 педагогически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х</w:t>
            </w:r>
            <w:r w:rsidR="00112E2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практик.</w:t>
            </w:r>
          </w:p>
          <w:p w14:paraId="4A93B27B" w14:textId="5D9DB53C" w:rsidR="00D3330A" w:rsidRPr="009D3F7A" w:rsidRDefault="00112E25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14:paraId="1F330149" w14:textId="4AB108C2" w:rsidR="00D3330A" w:rsidRDefault="00D3330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</w:t>
            </w:r>
            <w:r w:rsidR="00112E25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и</w:t>
            </w:r>
            <w:r w:rsidRPr="009D3F7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:</w:t>
            </w:r>
            <w:r w:rsidRPr="009D3F7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4A9E75A" w14:textId="0263347D" w:rsidR="00DD7B7A" w:rsidRDefault="00DD7B7A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06937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Мельникова Татьяна Валерьевна, </w:t>
            </w:r>
            <w:r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заместитель заведующей по учебно-воспитат</w:t>
            </w:r>
            <w:r w:rsid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е</w:t>
            </w:r>
            <w:r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льной работе МКДОУ </w:t>
            </w:r>
            <w:r w:rsidR="00006937"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«Детский сад № «Елочка» города Инзы, победитель в номинации «Управленческий апгрейд»</w:t>
            </w:r>
            <w:r w:rsid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- 2021 год</w:t>
            </w:r>
            <w:r w:rsidR="00006937"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.</w:t>
            </w:r>
          </w:p>
          <w:p w14:paraId="32E15223" w14:textId="77777777" w:rsidR="00D52462" w:rsidRPr="00006937" w:rsidRDefault="00D52462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  <w:p w14:paraId="0061EAD4" w14:textId="0918E170" w:rsidR="00D52462" w:rsidRDefault="00037A31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06937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Амосова Светлана Николаевна</w:t>
            </w: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, </w:t>
            </w:r>
            <w:r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методист МБУ ДО «Сурский центр дет</w:t>
            </w:r>
            <w:r w:rsid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с</w:t>
            </w:r>
            <w:r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кого творчес</w:t>
            </w:r>
            <w:r w:rsid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тва», </w:t>
            </w:r>
            <w:r w:rsidRPr="00006937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победитель в номинации «Инновационный прорыв» -2021 год.</w:t>
            </w:r>
          </w:p>
          <w:p w14:paraId="1A8D2C34" w14:textId="77777777" w:rsidR="00D52462" w:rsidRDefault="00D52462" w:rsidP="00D333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  <w:p w14:paraId="270EF7A5" w14:textId="77777777" w:rsidR="00905361" w:rsidRDefault="00D52462" w:rsidP="007F4AD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proofErr w:type="spellStart"/>
            <w:r w:rsidRPr="00D52462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Микова</w:t>
            </w:r>
            <w:proofErr w:type="spellEnd"/>
            <w:r w:rsidRPr="00D52462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 Екатерина Андреевна</w:t>
            </w: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, </w:t>
            </w:r>
            <w:r w:rsidRPr="00D52462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педагог дополнительного образования МБУ ДО «Детско-юношеский центр № 3», победитель в 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н</w:t>
            </w:r>
            <w:r w:rsidRPr="00D52462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оминации 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«</w:t>
            </w:r>
            <w:r w:rsidRPr="00D52462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Педагогический взлет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»</w:t>
            </w:r>
            <w:r w:rsidRPr="00D52462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-2020 год</w:t>
            </w: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.</w:t>
            </w:r>
            <w:r w:rsidR="00112E25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A0576F0" w14:textId="22836D90" w:rsidR="00D52462" w:rsidRPr="00D52462" w:rsidRDefault="00D52462" w:rsidP="007F4AD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</w:tc>
      </w:tr>
    </w:tbl>
    <w:bookmarkEnd w:id="0"/>
    <w:p w14:paraId="6E1E0DEC" w14:textId="501373A8" w:rsidR="00DB49FE" w:rsidRPr="009D3F7A" w:rsidRDefault="009D3F7A" w:rsidP="009D3F7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</w:t>
      </w:r>
    </w:p>
    <w:sectPr w:rsidR="00DB49FE" w:rsidRPr="009D3F7A" w:rsidSect="009D3F7A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B7FD" w14:textId="77777777" w:rsidR="00C462C8" w:rsidRDefault="00C462C8" w:rsidP="00782FCD">
      <w:pPr>
        <w:spacing w:after="0" w:line="240" w:lineRule="auto"/>
      </w:pPr>
      <w:r>
        <w:separator/>
      </w:r>
    </w:p>
  </w:endnote>
  <w:endnote w:type="continuationSeparator" w:id="0">
    <w:p w14:paraId="7707777C" w14:textId="77777777" w:rsidR="00C462C8" w:rsidRDefault="00C462C8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EA5D" w14:textId="77777777" w:rsidR="00C462C8" w:rsidRDefault="00C462C8" w:rsidP="00782FCD">
      <w:pPr>
        <w:spacing w:after="0" w:line="240" w:lineRule="auto"/>
      </w:pPr>
      <w:r>
        <w:separator/>
      </w:r>
    </w:p>
  </w:footnote>
  <w:footnote w:type="continuationSeparator" w:id="0">
    <w:p w14:paraId="5A27A6EB" w14:textId="77777777" w:rsidR="00C462C8" w:rsidRDefault="00C462C8" w:rsidP="007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0144"/>
      <w:docPartObj>
        <w:docPartGallery w:val="Page Numbers (Top of Page)"/>
        <w:docPartUnique/>
      </w:docPartObj>
    </w:sdtPr>
    <w:sdtContent>
      <w:p w14:paraId="4109442B" w14:textId="6F981C3D" w:rsidR="00782FCD" w:rsidRDefault="00782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82347" w14:textId="77777777" w:rsidR="00782FCD" w:rsidRDefault="00782F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6937"/>
    <w:rsid w:val="00031B03"/>
    <w:rsid w:val="000377FE"/>
    <w:rsid w:val="00037A31"/>
    <w:rsid w:val="00053DA6"/>
    <w:rsid w:val="00055239"/>
    <w:rsid w:val="00092989"/>
    <w:rsid w:val="00093449"/>
    <w:rsid w:val="000A081C"/>
    <w:rsid w:val="000A4DB7"/>
    <w:rsid w:val="000B5E24"/>
    <w:rsid w:val="000D4DA3"/>
    <w:rsid w:val="00112E25"/>
    <w:rsid w:val="00113D03"/>
    <w:rsid w:val="001148B1"/>
    <w:rsid w:val="00142C62"/>
    <w:rsid w:val="00142C7F"/>
    <w:rsid w:val="00177AB4"/>
    <w:rsid w:val="00191344"/>
    <w:rsid w:val="001B0057"/>
    <w:rsid w:val="001B7D1D"/>
    <w:rsid w:val="001C4ECC"/>
    <w:rsid w:val="001D054F"/>
    <w:rsid w:val="001F4B8F"/>
    <w:rsid w:val="002147E4"/>
    <w:rsid w:val="00220520"/>
    <w:rsid w:val="002264BC"/>
    <w:rsid w:val="00242A2C"/>
    <w:rsid w:val="002F1A59"/>
    <w:rsid w:val="002F2409"/>
    <w:rsid w:val="00321B04"/>
    <w:rsid w:val="00343F97"/>
    <w:rsid w:val="00346AB1"/>
    <w:rsid w:val="003677BB"/>
    <w:rsid w:val="00370A92"/>
    <w:rsid w:val="00372CF4"/>
    <w:rsid w:val="00373A0A"/>
    <w:rsid w:val="00387A64"/>
    <w:rsid w:val="00396BB9"/>
    <w:rsid w:val="003C6D2B"/>
    <w:rsid w:val="003E21C9"/>
    <w:rsid w:val="003E4F52"/>
    <w:rsid w:val="0040399B"/>
    <w:rsid w:val="00431D73"/>
    <w:rsid w:val="00464242"/>
    <w:rsid w:val="0047593F"/>
    <w:rsid w:val="004843D9"/>
    <w:rsid w:val="00494FAA"/>
    <w:rsid w:val="004D675C"/>
    <w:rsid w:val="004D6A23"/>
    <w:rsid w:val="004E2854"/>
    <w:rsid w:val="004F6001"/>
    <w:rsid w:val="00502E1C"/>
    <w:rsid w:val="00530DBF"/>
    <w:rsid w:val="0055483D"/>
    <w:rsid w:val="00557B24"/>
    <w:rsid w:val="00582054"/>
    <w:rsid w:val="00590386"/>
    <w:rsid w:val="00595714"/>
    <w:rsid w:val="005B2BE2"/>
    <w:rsid w:val="005C3AB3"/>
    <w:rsid w:val="005D602B"/>
    <w:rsid w:val="005E5699"/>
    <w:rsid w:val="006014DB"/>
    <w:rsid w:val="00610EE4"/>
    <w:rsid w:val="00616D72"/>
    <w:rsid w:val="00643C27"/>
    <w:rsid w:val="00660A6C"/>
    <w:rsid w:val="00660E14"/>
    <w:rsid w:val="00663328"/>
    <w:rsid w:val="006846E4"/>
    <w:rsid w:val="00685381"/>
    <w:rsid w:val="006A5E56"/>
    <w:rsid w:val="006B7DB6"/>
    <w:rsid w:val="006C2746"/>
    <w:rsid w:val="006E510C"/>
    <w:rsid w:val="006F222B"/>
    <w:rsid w:val="006F73F1"/>
    <w:rsid w:val="0070344A"/>
    <w:rsid w:val="007069B7"/>
    <w:rsid w:val="00732620"/>
    <w:rsid w:val="00745675"/>
    <w:rsid w:val="0076095E"/>
    <w:rsid w:val="0076518E"/>
    <w:rsid w:val="00772243"/>
    <w:rsid w:val="00782FCD"/>
    <w:rsid w:val="007961D1"/>
    <w:rsid w:val="00797E97"/>
    <w:rsid w:val="007A2F0A"/>
    <w:rsid w:val="007A548A"/>
    <w:rsid w:val="007B5BC3"/>
    <w:rsid w:val="007D1DA0"/>
    <w:rsid w:val="007F4AD8"/>
    <w:rsid w:val="008076AC"/>
    <w:rsid w:val="008138FB"/>
    <w:rsid w:val="00826BF5"/>
    <w:rsid w:val="008358A2"/>
    <w:rsid w:val="00852657"/>
    <w:rsid w:val="008B6F48"/>
    <w:rsid w:val="008C1258"/>
    <w:rsid w:val="008D2C50"/>
    <w:rsid w:val="008D5EF3"/>
    <w:rsid w:val="008F1C7F"/>
    <w:rsid w:val="00905361"/>
    <w:rsid w:val="00916372"/>
    <w:rsid w:val="009205ED"/>
    <w:rsid w:val="009227AE"/>
    <w:rsid w:val="00945DDA"/>
    <w:rsid w:val="00954FF9"/>
    <w:rsid w:val="00995938"/>
    <w:rsid w:val="009B027D"/>
    <w:rsid w:val="009B0B2E"/>
    <w:rsid w:val="009C7A3E"/>
    <w:rsid w:val="009D3F7A"/>
    <w:rsid w:val="009E047F"/>
    <w:rsid w:val="00A14E7F"/>
    <w:rsid w:val="00A2049B"/>
    <w:rsid w:val="00A26912"/>
    <w:rsid w:val="00A46A8A"/>
    <w:rsid w:val="00A766CC"/>
    <w:rsid w:val="00A82904"/>
    <w:rsid w:val="00A97CBB"/>
    <w:rsid w:val="00AA57BE"/>
    <w:rsid w:val="00AA63BF"/>
    <w:rsid w:val="00AD0438"/>
    <w:rsid w:val="00AE32D2"/>
    <w:rsid w:val="00B26B9A"/>
    <w:rsid w:val="00B63CAD"/>
    <w:rsid w:val="00B92D24"/>
    <w:rsid w:val="00B96CF9"/>
    <w:rsid w:val="00BA6BE1"/>
    <w:rsid w:val="00BB07DE"/>
    <w:rsid w:val="00BB10F3"/>
    <w:rsid w:val="00C03E8B"/>
    <w:rsid w:val="00C15FDB"/>
    <w:rsid w:val="00C239EE"/>
    <w:rsid w:val="00C30222"/>
    <w:rsid w:val="00C30B7F"/>
    <w:rsid w:val="00C462C8"/>
    <w:rsid w:val="00C47A26"/>
    <w:rsid w:val="00C5302F"/>
    <w:rsid w:val="00C57524"/>
    <w:rsid w:val="00CA1CDF"/>
    <w:rsid w:val="00CA2AD0"/>
    <w:rsid w:val="00CA54EB"/>
    <w:rsid w:val="00CC648D"/>
    <w:rsid w:val="00CC7109"/>
    <w:rsid w:val="00CD0D63"/>
    <w:rsid w:val="00D248D1"/>
    <w:rsid w:val="00D3330A"/>
    <w:rsid w:val="00D44F73"/>
    <w:rsid w:val="00D52462"/>
    <w:rsid w:val="00D744D5"/>
    <w:rsid w:val="00DB49FE"/>
    <w:rsid w:val="00DC5373"/>
    <w:rsid w:val="00DC5E0B"/>
    <w:rsid w:val="00DD308D"/>
    <w:rsid w:val="00DD7B7A"/>
    <w:rsid w:val="00DF17E3"/>
    <w:rsid w:val="00E213E2"/>
    <w:rsid w:val="00E5172C"/>
    <w:rsid w:val="00E5793D"/>
    <w:rsid w:val="00E87097"/>
    <w:rsid w:val="00EC0B98"/>
    <w:rsid w:val="00EF04C6"/>
    <w:rsid w:val="00EF14DB"/>
    <w:rsid w:val="00EF499F"/>
    <w:rsid w:val="00F011B7"/>
    <w:rsid w:val="00F02E98"/>
    <w:rsid w:val="00F208D9"/>
    <w:rsid w:val="00F22DCB"/>
    <w:rsid w:val="00F40C17"/>
    <w:rsid w:val="00F514A9"/>
    <w:rsid w:val="00F61EB7"/>
    <w:rsid w:val="00F724DA"/>
    <w:rsid w:val="00F80340"/>
    <w:rsid w:val="00F82240"/>
    <w:rsid w:val="00FB16F7"/>
    <w:rsid w:val="00FC3A0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0F5A07E9-A519-41F1-A241-3EE96A3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5954-7287-466E-BD7A-91B351F0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Natalia Yanina</cp:lastModifiedBy>
  <cp:revision>4</cp:revision>
  <cp:lastPrinted>2020-10-01T11:56:00Z</cp:lastPrinted>
  <dcterms:created xsi:type="dcterms:W3CDTF">2022-10-10T12:11:00Z</dcterms:created>
  <dcterms:modified xsi:type="dcterms:W3CDTF">2022-10-10T12:31:00Z</dcterms:modified>
</cp:coreProperties>
</file>